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1" w:rsidRPr="00D96F0C" w:rsidRDefault="008054D1" w:rsidP="008054D1">
      <w:pPr>
        <w:rPr>
          <w:b/>
          <w:u w:val="single"/>
        </w:rPr>
      </w:pPr>
      <w:r w:rsidRPr="00D96F0C">
        <w:rPr>
          <w:b/>
          <w:u w:val="single"/>
        </w:rPr>
        <w:t xml:space="preserve">Student </w:t>
      </w:r>
      <w:r>
        <w:rPr>
          <w:b/>
          <w:u w:val="single"/>
        </w:rPr>
        <w:t>Fellowship</w:t>
      </w:r>
      <w:r w:rsidRPr="00D96F0C">
        <w:rPr>
          <w:b/>
          <w:u w:val="single"/>
        </w:rPr>
        <w:t xml:space="preserve"> Application Policies</w:t>
      </w:r>
    </w:p>
    <w:p w:rsidR="008054D1" w:rsidRDefault="008054D1" w:rsidP="008054D1">
      <w:pPr>
        <w:rPr>
          <w:highlight w:val="yellow"/>
        </w:rPr>
      </w:pPr>
    </w:p>
    <w:p w:rsidR="008054D1" w:rsidRDefault="008054D1" w:rsidP="008054D1">
      <w:r w:rsidRPr="00464821">
        <w:t>For students nominated by the SR</w:t>
      </w:r>
      <w:r>
        <w:t>FC for a national or international fellowship, postage, photo</w:t>
      </w:r>
      <w:r w:rsidRPr="00464821">
        <w:t>copy, application fees,</w:t>
      </w:r>
      <w:r>
        <w:t xml:space="preserve"> and some </w:t>
      </w:r>
      <w:r w:rsidRPr="00464821">
        <w:t xml:space="preserve">travel costs for regional interviews are paid for by </w:t>
      </w:r>
      <w:r w:rsidR="00083663">
        <w:t>the P</w:t>
      </w:r>
      <w:r w:rsidRPr="00464821">
        <w:t>rovost</w:t>
      </w:r>
      <w:r w:rsidR="00083663">
        <w:t>’s</w:t>
      </w:r>
      <w:r w:rsidRPr="00464821">
        <w:t xml:space="preserve"> </w:t>
      </w:r>
      <w:r w:rsidR="00BE436A">
        <w:t>O</w:t>
      </w:r>
      <w:r w:rsidRPr="00464821">
        <w:t>ffice.</w:t>
      </w:r>
    </w:p>
    <w:p w:rsidR="008054D1" w:rsidRPr="008054D1" w:rsidRDefault="008054D1" w:rsidP="008054D1"/>
    <w:p w:rsidR="008A3392" w:rsidRDefault="00420408">
      <w:pPr>
        <w:rPr>
          <w:i/>
        </w:rPr>
      </w:pPr>
      <w:r>
        <w:rPr>
          <w:i/>
        </w:rPr>
        <w:t>vpb</w:t>
      </w:r>
      <w:r w:rsidR="008054D1" w:rsidRPr="0059456F">
        <w:rPr>
          <w:i/>
        </w:rPr>
        <w:t xml:space="preserve"> Oct 2009</w:t>
      </w:r>
    </w:p>
    <w:p w:rsidR="00D32EA0" w:rsidRDefault="00D32EA0"/>
    <w:sectPr w:rsidR="00D32EA0" w:rsidSect="007126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8054D1"/>
    <w:rsid w:val="00083663"/>
    <w:rsid w:val="00401592"/>
    <w:rsid w:val="00420408"/>
    <w:rsid w:val="0071267D"/>
    <w:rsid w:val="008054D1"/>
    <w:rsid w:val="008A3392"/>
    <w:rsid w:val="00AA0763"/>
    <w:rsid w:val="00AB5B7E"/>
    <w:rsid w:val="00BE436A"/>
    <w:rsid w:val="00D3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Juniata College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buonaccorsi</dc:creator>
  <cp:keywords/>
  <dc:description/>
  <cp:lastModifiedBy>buonaccorsi</cp:lastModifiedBy>
  <cp:revision>5</cp:revision>
  <dcterms:created xsi:type="dcterms:W3CDTF">2009-10-06T18:15:00Z</dcterms:created>
  <dcterms:modified xsi:type="dcterms:W3CDTF">2010-01-04T21:37:00Z</dcterms:modified>
</cp:coreProperties>
</file>